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</w:t>
      </w:r>
      <w:r w:rsidR="00472318">
        <w:rPr>
          <w:b/>
        </w:rPr>
        <w:t>ГОРОДА СМОЛЕНСКА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ED2B56" w:rsidRPr="00F4644B" w:rsidRDefault="00ED2B56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</w:t>
      </w:r>
      <w:r w:rsidR="00472318">
        <w:rPr>
          <w:spacing w:val="-6"/>
          <w:szCs w:val="28"/>
        </w:rPr>
        <w:t>города Смоленска</w:t>
      </w:r>
      <w:r w:rsidRPr="005A3044">
        <w:rPr>
          <w:spacing w:val="-6"/>
          <w:szCs w:val="28"/>
        </w:rPr>
        <w:t xml:space="preserve"> </w:t>
      </w:r>
      <w:r w:rsidR="00ED2B56">
        <w:rPr>
          <w:b/>
          <w:spacing w:val="-6"/>
          <w:szCs w:val="28"/>
        </w:rPr>
        <w:t>у</w:t>
      </w:r>
      <w:r w:rsidR="00472318">
        <w:rPr>
          <w:b/>
          <w:spacing w:val="-6"/>
          <w:szCs w:val="28"/>
        </w:rPr>
        <w:t>правление инвестиций</w:t>
      </w:r>
      <w:r w:rsidRPr="005A3044">
        <w:rPr>
          <w:spacing w:val="-6"/>
          <w:szCs w:val="28"/>
        </w:rPr>
        <w:t xml:space="preserve"> </w:t>
      </w:r>
      <w:r w:rsidR="00472318" w:rsidRPr="00363B7E">
        <w:rPr>
          <w:b/>
          <w:spacing w:val="-6"/>
          <w:szCs w:val="28"/>
        </w:rPr>
        <w:t>Администрации города Смоленска</w:t>
      </w:r>
      <w:r w:rsidR="00472318">
        <w:rPr>
          <w:spacing w:val="-6"/>
          <w:szCs w:val="28"/>
        </w:rPr>
        <w:t xml:space="preserve"> </w:t>
      </w:r>
      <w:r w:rsidRPr="005A3044">
        <w:rPr>
          <w:spacing w:val="-6"/>
          <w:szCs w:val="28"/>
        </w:rPr>
        <w:t xml:space="preserve">проводит </w:t>
      </w:r>
      <w:r w:rsidRPr="00ED2B56">
        <w:rPr>
          <w:spacing w:val="-6"/>
          <w:szCs w:val="28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</w:t>
      </w:r>
      <w:r w:rsidR="00472318">
        <w:rPr>
          <w:spacing w:val="-6"/>
          <w:szCs w:val="28"/>
        </w:rPr>
        <w:t>города</w:t>
      </w:r>
      <w:r w:rsidRPr="005A3044">
        <w:rPr>
          <w:spacing w:val="-6"/>
          <w:szCs w:val="28"/>
        </w:rPr>
        <w:t xml:space="preserve"> о состоянии и развитии конкурентной среды </w:t>
      </w:r>
      <w:r>
        <w:rPr>
          <w:spacing w:val="-6"/>
          <w:szCs w:val="28"/>
        </w:rPr>
        <w:t xml:space="preserve">в </w:t>
      </w:r>
      <w:r w:rsidR="00472318">
        <w:rPr>
          <w:spacing w:val="-6"/>
          <w:szCs w:val="28"/>
        </w:rPr>
        <w:t xml:space="preserve">городе Смоленске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</w:t>
      </w:r>
      <w:r w:rsidR="00472318">
        <w:rPr>
          <w:spacing w:val="-6"/>
          <w:szCs w:val="28"/>
        </w:rPr>
        <w:t>городе Смоленске</w:t>
      </w:r>
      <w:r w:rsidRPr="005A3044">
        <w:rPr>
          <w:spacing w:val="-6"/>
          <w:szCs w:val="28"/>
        </w:rPr>
        <w:t xml:space="preserve">. Заполнение анкеты займет у Вас  около </w:t>
      </w:r>
      <w:r>
        <w:rPr>
          <w:spacing w:val="-6"/>
          <w:szCs w:val="28"/>
        </w:rPr>
        <w:t xml:space="preserve">   </w:t>
      </w:r>
      <w:r w:rsidR="00472318">
        <w:rPr>
          <w:spacing w:val="-6"/>
          <w:szCs w:val="28"/>
        </w:rPr>
        <w:t xml:space="preserve">     </w:t>
      </w:r>
      <w:r>
        <w:rPr>
          <w:spacing w:val="-6"/>
          <w:szCs w:val="28"/>
        </w:rPr>
        <w:t xml:space="preserve"> </w:t>
      </w:r>
      <w:r w:rsidRPr="005A3044">
        <w:rPr>
          <w:spacing w:val="-6"/>
          <w:szCs w:val="28"/>
        </w:rPr>
        <w:t xml:space="preserve"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</w:t>
      </w:r>
      <w:r w:rsidR="00472318">
        <w:rPr>
          <w:spacing w:val="-6"/>
          <w:szCs w:val="28"/>
        </w:rPr>
        <w:t>городе Смоленске</w:t>
      </w:r>
      <w:r w:rsidRPr="005A3044">
        <w:rPr>
          <w:spacing w:val="-6"/>
          <w:szCs w:val="28"/>
        </w:rPr>
        <w:t>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</w:t>
      </w:r>
      <w:r w:rsidR="00ED2B56">
        <w:rPr>
          <w:b/>
          <w:sz w:val="24"/>
          <w:szCs w:val="24"/>
        </w:rPr>
        <w:t>,</w:t>
      </w:r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(микропредприятие)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</w:t>
      </w:r>
      <w:bookmarkStart w:id="0" w:name="_GoBack"/>
      <w:bookmarkEnd w:id="0"/>
      <w:r w:rsidRPr="00173958">
        <w:rPr>
          <w:rFonts w:cs="Times New Roman"/>
          <w:b/>
          <w:i/>
          <w:sz w:val="24"/>
          <w:szCs w:val="24"/>
        </w:rPr>
        <w:t>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A27E72">
        <w:rPr>
          <w:rFonts w:ascii="Times New Roman" w:hAnsi="Times New Roman"/>
          <w:b/>
          <w:sz w:val="24"/>
          <w:szCs w:val="24"/>
        </w:rPr>
        <w:t>ГОРОДЕ СМОЛЕНСКЕ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A27E72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A27E72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D2B56" w:rsidRDefault="00ED2B56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 w:rsidR="00A27E72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B56" w:rsidRPr="00D76341" w:rsidTr="003F0E65">
        <w:tc>
          <w:tcPr>
            <w:tcW w:w="8046" w:type="dxa"/>
            <w:shd w:val="clear" w:color="auto" w:fill="auto"/>
          </w:tcPr>
          <w:p w:rsidR="00ED2B56" w:rsidRPr="00D76341" w:rsidRDefault="00ED2B56" w:rsidP="00ED2B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2B56" w:rsidRPr="00840D9D" w:rsidRDefault="00ED2B56" w:rsidP="00ED2B56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</w:t>
      </w:r>
      <w:r w:rsidR="00ED2B56"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Pr="007B491F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A27E72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B56" w:rsidRDefault="00ED2B5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 w:rsidR="00A27E72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ED2B56" w:rsidRDefault="00ED2B56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21. КАКИЕ ИСТОЧНИКИ ЗАЕМНЫХ ФИНАНСОВЫХ РЕСУРСОВ ДЛЯ ОТКРЫТИЯ И ВЕДЕНИЯ ПРЕДПРИНИМАТЕЛЬСКОЙ ДЕЯТЕЛЬНОСТИ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>ИЗМЕНИЛАСЬ ДОСТУПНОСТЬ ЗАЕМНЫХ ФИНАНСОВЫХ РЕСУРСОВ ДЛЯ ОТКРЫТИЯ И ВЕДЕНИЯ ПРЕДПРИНИМАТЕЛЬСКОЙ ДЕЯТЕЛЬНОСТИ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ED2B56" w:rsidRDefault="00ED2B56" w:rsidP="00ED2B56">
      <w:pPr>
        <w:spacing w:after="200" w:line="27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ED2B56">
      <w:pPr>
        <w:spacing w:after="200" w:line="27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ED2B56" w:rsidRDefault="00ED2B5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ED2B56" w:rsidRDefault="00ED2B5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ED2B56" w:rsidRDefault="00ED2B5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ED2B56" w:rsidRDefault="00ED2B5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ED2B56" w:rsidRDefault="00ED2B5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 xml:space="preserve">. ОЦЕНИТЕ ХАРАКТЕРИСТИКИ УСЛУГ СУБЪЕКТОВ ЕСТЕСТВЕННЫХ МОНОПОЛИЙ В </w:t>
      </w:r>
      <w:r w:rsidR="00A27E72">
        <w:rPr>
          <w:rFonts w:cs="Times New Roman"/>
          <w:b/>
          <w:sz w:val="24"/>
          <w:szCs w:val="24"/>
        </w:rPr>
        <w:t>ГОРОДЕ СМОЛЕНСКЕ</w:t>
      </w:r>
      <w:r w:rsidRPr="00712534">
        <w:rPr>
          <w:rFonts w:cs="Times New Roman"/>
          <w:b/>
          <w:sz w:val="24"/>
          <w:szCs w:val="24"/>
        </w:rPr>
        <w:t xml:space="preserve">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 xml:space="preserve">АБОТА ПО РАЗВИТИЮ КОНКУРЕНЦИИ В </w:t>
      </w:r>
      <w:r w:rsidR="00A27E72">
        <w:rPr>
          <w:rFonts w:cs="Times New Roman"/>
          <w:b/>
          <w:sz w:val="24"/>
          <w:szCs w:val="24"/>
        </w:rPr>
        <w:t>ГОРОДЕ СМОЛЕНСКЕ</w:t>
      </w:r>
      <w:r w:rsidRPr="00732341">
        <w:rPr>
          <w:rFonts w:cs="Times New Roman"/>
          <w:b/>
          <w:sz w:val="24"/>
          <w:szCs w:val="24"/>
        </w:rPr>
        <w:t xml:space="preserve">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</w:t>
            </w:r>
            <w:r w:rsidR="00A27E72">
              <w:rPr>
                <w:rFonts w:cs="Times New Roman"/>
                <w:spacing w:val="-6"/>
                <w:sz w:val="24"/>
                <w:szCs w:val="24"/>
              </w:rPr>
              <w:t>тов на рынках города Смоленска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sectPr w:rsidR="00D01DA0" w:rsidSect="00F4644B">
      <w:headerReference w:type="default" r:id="rId7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F5" w:rsidRDefault="00E84FF5" w:rsidP="004C68B2">
      <w:r>
        <w:separator/>
      </w:r>
    </w:p>
  </w:endnote>
  <w:endnote w:type="continuationSeparator" w:id="0">
    <w:p w:rsidR="00E84FF5" w:rsidRDefault="00E84FF5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F5" w:rsidRDefault="00E84FF5" w:rsidP="004C68B2">
      <w:r>
        <w:separator/>
      </w:r>
    </w:p>
  </w:footnote>
  <w:footnote w:type="continuationSeparator" w:id="0">
    <w:p w:rsidR="00E84FF5" w:rsidRDefault="00E84FF5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363B7E" w:rsidRDefault="00363B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B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06D52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63B7E"/>
    <w:rsid w:val="0037747A"/>
    <w:rsid w:val="003E49C3"/>
    <w:rsid w:val="003F0E65"/>
    <w:rsid w:val="00427691"/>
    <w:rsid w:val="00427DB5"/>
    <w:rsid w:val="00432E34"/>
    <w:rsid w:val="0044253A"/>
    <w:rsid w:val="00472318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712534"/>
    <w:rsid w:val="007B491F"/>
    <w:rsid w:val="007C348B"/>
    <w:rsid w:val="00806E00"/>
    <w:rsid w:val="0087143A"/>
    <w:rsid w:val="00954989"/>
    <w:rsid w:val="00970BC5"/>
    <w:rsid w:val="00980E35"/>
    <w:rsid w:val="009933F9"/>
    <w:rsid w:val="009B285F"/>
    <w:rsid w:val="009B6759"/>
    <w:rsid w:val="00A27E72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84FF5"/>
    <w:rsid w:val="00EC0A43"/>
    <w:rsid w:val="00ED2B56"/>
    <w:rsid w:val="00F323BA"/>
    <w:rsid w:val="00F4644B"/>
    <w:rsid w:val="00F67CA1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0A9E-03D8-4370-A6DF-5F4658E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7</cp:revision>
  <cp:lastPrinted>2019-11-05T11:14:00Z</cp:lastPrinted>
  <dcterms:created xsi:type="dcterms:W3CDTF">2019-11-07T07:35:00Z</dcterms:created>
  <dcterms:modified xsi:type="dcterms:W3CDTF">2019-11-07T14:30:00Z</dcterms:modified>
</cp:coreProperties>
</file>