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0D" w:rsidRPr="00C707D9" w:rsidRDefault="00CE5592" w:rsidP="00205EC6">
      <w:pPr>
        <w:pStyle w:val="1"/>
        <w:shd w:val="clear" w:color="auto" w:fill="auto"/>
        <w:spacing w:after="0" w:line="240" w:lineRule="auto"/>
        <w:ind w:left="5664" w:right="106"/>
        <w:jc w:val="left"/>
        <w:rPr>
          <w:sz w:val="26"/>
          <w:szCs w:val="26"/>
        </w:rPr>
      </w:pPr>
      <w:r w:rsidRPr="00D106EF">
        <w:rPr>
          <w:sz w:val="26"/>
          <w:szCs w:val="26"/>
        </w:rPr>
        <w:t xml:space="preserve">Приложение № </w:t>
      </w:r>
      <w:r w:rsidR="008E49F7">
        <w:rPr>
          <w:sz w:val="26"/>
          <w:szCs w:val="26"/>
        </w:rPr>
        <w:t>1</w:t>
      </w:r>
    </w:p>
    <w:p w:rsidR="00CE5592" w:rsidRDefault="00CE5592" w:rsidP="00205EC6">
      <w:pPr>
        <w:pStyle w:val="1"/>
        <w:shd w:val="clear" w:color="auto" w:fill="auto"/>
        <w:spacing w:after="0" w:line="240" w:lineRule="auto"/>
        <w:ind w:left="5664" w:right="106"/>
        <w:jc w:val="left"/>
        <w:rPr>
          <w:sz w:val="26"/>
          <w:szCs w:val="26"/>
        </w:rPr>
      </w:pPr>
      <w:r w:rsidRPr="00D106EF">
        <w:rPr>
          <w:sz w:val="26"/>
          <w:szCs w:val="26"/>
        </w:rPr>
        <w:t>к Положению о предоставлении</w:t>
      </w:r>
      <w:r w:rsidRPr="00D106EF">
        <w:rPr>
          <w:sz w:val="26"/>
          <w:szCs w:val="26"/>
        </w:rPr>
        <w:br/>
        <w:t>права на размещение</w:t>
      </w:r>
      <w:r w:rsidRPr="00D106EF">
        <w:rPr>
          <w:sz w:val="26"/>
          <w:szCs w:val="26"/>
        </w:rPr>
        <w:br/>
        <w:t>нестационарн</w:t>
      </w:r>
      <w:r w:rsidR="00D94CCA">
        <w:rPr>
          <w:sz w:val="26"/>
          <w:szCs w:val="26"/>
        </w:rPr>
        <w:t xml:space="preserve">ых </w:t>
      </w:r>
      <w:r w:rsidRPr="00D106EF">
        <w:rPr>
          <w:sz w:val="26"/>
          <w:szCs w:val="26"/>
        </w:rPr>
        <w:t>торгов</w:t>
      </w:r>
      <w:r w:rsidR="00D94CCA">
        <w:rPr>
          <w:sz w:val="26"/>
          <w:szCs w:val="26"/>
        </w:rPr>
        <w:t xml:space="preserve">ых </w:t>
      </w:r>
      <w:r w:rsidRPr="00D106EF">
        <w:rPr>
          <w:sz w:val="26"/>
          <w:szCs w:val="26"/>
        </w:rPr>
        <w:t>объект</w:t>
      </w:r>
      <w:r w:rsidR="00D94CCA">
        <w:rPr>
          <w:sz w:val="26"/>
          <w:szCs w:val="26"/>
        </w:rPr>
        <w:t xml:space="preserve">ов на  территории  </w:t>
      </w:r>
      <w:r w:rsidRPr="00D106EF">
        <w:rPr>
          <w:sz w:val="26"/>
          <w:szCs w:val="26"/>
        </w:rPr>
        <w:t>города</w:t>
      </w:r>
      <w:r w:rsidR="00D94CCA">
        <w:rPr>
          <w:sz w:val="26"/>
          <w:szCs w:val="26"/>
        </w:rPr>
        <w:t xml:space="preserve">  </w:t>
      </w:r>
      <w:r w:rsidRPr="00D106EF">
        <w:rPr>
          <w:sz w:val="26"/>
          <w:szCs w:val="26"/>
        </w:rPr>
        <w:t>Смоленска</w:t>
      </w:r>
    </w:p>
    <w:p w:rsidR="003B10A4" w:rsidRDefault="006E4D05" w:rsidP="006E4D05">
      <w:pPr>
        <w:pStyle w:val="1"/>
        <w:shd w:val="clear" w:color="auto" w:fill="auto"/>
        <w:spacing w:after="0" w:line="240" w:lineRule="auto"/>
        <w:ind w:left="7788" w:right="106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B10A4">
        <w:rPr>
          <w:sz w:val="26"/>
          <w:szCs w:val="26"/>
        </w:rPr>
        <w:t>Форма</w:t>
      </w:r>
    </w:p>
    <w:p w:rsidR="003B10A4" w:rsidRPr="00D106EF" w:rsidRDefault="003B10A4" w:rsidP="0085200D">
      <w:pPr>
        <w:pStyle w:val="1"/>
        <w:shd w:val="clear" w:color="auto" w:fill="auto"/>
        <w:spacing w:after="0" w:line="240" w:lineRule="auto"/>
        <w:ind w:left="5664" w:right="106"/>
        <w:jc w:val="both"/>
        <w:rPr>
          <w:sz w:val="26"/>
          <w:szCs w:val="26"/>
        </w:rPr>
      </w:pPr>
    </w:p>
    <w:p w:rsidR="00CE5592" w:rsidRPr="00D106EF" w:rsidRDefault="00CE5592" w:rsidP="00CE5592">
      <w:pPr>
        <w:pStyle w:val="1"/>
        <w:shd w:val="clear" w:color="auto" w:fill="auto"/>
        <w:spacing w:after="0"/>
        <w:ind w:left="4420"/>
        <w:jc w:val="left"/>
        <w:rPr>
          <w:sz w:val="26"/>
          <w:szCs w:val="26"/>
        </w:rPr>
      </w:pPr>
      <w:r w:rsidRPr="00D106EF">
        <w:rPr>
          <w:sz w:val="26"/>
          <w:szCs w:val="26"/>
        </w:rPr>
        <w:t>АКТ</w:t>
      </w:r>
    </w:p>
    <w:p w:rsidR="00A41344" w:rsidRDefault="00CE5592" w:rsidP="00A41344">
      <w:pPr>
        <w:pStyle w:val="1"/>
        <w:shd w:val="clear" w:color="auto" w:fill="auto"/>
        <w:spacing w:after="0"/>
        <w:ind w:left="480"/>
        <w:rPr>
          <w:sz w:val="26"/>
          <w:szCs w:val="26"/>
        </w:rPr>
      </w:pPr>
      <w:r w:rsidRPr="00D106EF">
        <w:rPr>
          <w:sz w:val="26"/>
          <w:szCs w:val="26"/>
        </w:rPr>
        <w:t>обследования нестационарного торгового объекта на территории</w:t>
      </w:r>
    </w:p>
    <w:p w:rsidR="00CE5592" w:rsidRDefault="00CE5592" w:rsidP="00A41344">
      <w:pPr>
        <w:pStyle w:val="1"/>
        <w:shd w:val="clear" w:color="auto" w:fill="auto"/>
        <w:spacing w:after="0"/>
        <w:ind w:left="480"/>
        <w:rPr>
          <w:sz w:val="26"/>
          <w:szCs w:val="26"/>
        </w:rPr>
      </w:pPr>
      <w:r w:rsidRPr="00D106EF">
        <w:rPr>
          <w:sz w:val="26"/>
          <w:szCs w:val="26"/>
        </w:rPr>
        <w:t>города</w:t>
      </w:r>
      <w:r w:rsidR="00A41344">
        <w:rPr>
          <w:sz w:val="26"/>
          <w:szCs w:val="26"/>
        </w:rPr>
        <w:t xml:space="preserve">  </w:t>
      </w:r>
      <w:r w:rsidRPr="00D106EF">
        <w:rPr>
          <w:sz w:val="26"/>
          <w:szCs w:val="26"/>
        </w:rPr>
        <w:t>Смоленска</w:t>
      </w:r>
    </w:p>
    <w:p w:rsidR="00A41344" w:rsidRPr="00D106EF" w:rsidRDefault="00A41344" w:rsidP="00A41344">
      <w:pPr>
        <w:pStyle w:val="1"/>
        <w:shd w:val="clear" w:color="auto" w:fill="auto"/>
        <w:spacing w:after="0"/>
        <w:ind w:left="480"/>
        <w:rPr>
          <w:sz w:val="26"/>
          <w:szCs w:val="26"/>
        </w:rPr>
      </w:pPr>
    </w:p>
    <w:p w:rsidR="00CE5592" w:rsidRPr="00D106EF" w:rsidRDefault="00CE5592" w:rsidP="00CE5592">
      <w:pPr>
        <w:pStyle w:val="1"/>
        <w:shd w:val="clear" w:color="auto" w:fill="auto"/>
        <w:tabs>
          <w:tab w:val="left" w:pos="6399"/>
          <w:tab w:val="left" w:leader="underscore" w:pos="7110"/>
          <w:tab w:val="left" w:leader="underscore" w:pos="8646"/>
          <w:tab w:val="left" w:leader="underscore" w:pos="9270"/>
        </w:tabs>
        <w:spacing w:after="356" w:line="270" w:lineRule="exact"/>
        <w:ind w:left="20" w:right="106"/>
        <w:jc w:val="both"/>
        <w:rPr>
          <w:sz w:val="26"/>
          <w:szCs w:val="26"/>
        </w:rPr>
      </w:pPr>
      <w:r w:rsidRPr="00D106EF">
        <w:rPr>
          <w:sz w:val="26"/>
          <w:szCs w:val="26"/>
        </w:rPr>
        <w:t>г. Смоленск</w:t>
      </w:r>
      <w:r w:rsidRPr="00D106EF">
        <w:rPr>
          <w:sz w:val="26"/>
          <w:szCs w:val="26"/>
        </w:rPr>
        <w:tab/>
        <w:t>«</w:t>
      </w:r>
      <w:r w:rsidRPr="00D106EF">
        <w:rPr>
          <w:sz w:val="26"/>
          <w:szCs w:val="26"/>
        </w:rPr>
        <w:tab/>
        <w:t>»</w:t>
      </w:r>
      <w:r w:rsidRPr="00D106EF">
        <w:rPr>
          <w:sz w:val="26"/>
          <w:szCs w:val="26"/>
        </w:rPr>
        <w:tab/>
        <w:t>20</w:t>
      </w:r>
      <w:r w:rsidRPr="00D106EF">
        <w:rPr>
          <w:sz w:val="26"/>
          <w:szCs w:val="26"/>
        </w:rPr>
        <w:tab/>
        <w:t>г.</w:t>
      </w:r>
    </w:p>
    <w:p w:rsidR="00CE5592" w:rsidRDefault="00CE5592" w:rsidP="00C707D9">
      <w:pPr>
        <w:pStyle w:val="1"/>
        <w:shd w:val="clear" w:color="auto" w:fill="auto"/>
        <w:spacing w:after="0" w:line="240" w:lineRule="auto"/>
        <w:ind w:left="20" w:right="106"/>
        <w:jc w:val="both"/>
        <w:rPr>
          <w:sz w:val="26"/>
          <w:szCs w:val="26"/>
        </w:rPr>
      </w:pPr>
      <w:r w:rsidRPr="00D106EF">
        <w:rPr>
          <w:sz w:val="26"/>
          <w:szCs w:val="26"/>
        </w:rPr>
        <w:t>Администрация города Смоленска в лице</w:t>
      </w:r>
    </w:p>
    <w:p w:rsidR="00C707D9" w:rsidRPr="00D106EF" w:rsidRDefault="00E07D79" w:rsidP="006707E1">
      <w:pPr>
        <w:pStyle w:val="1"/>
        <w:shd w:val="clear" w:color="auto" w:fill="auto"/>
        <w:spacing w:after="0" w:line="240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_</w:t>
      </w:r>
      <w:r w:rsidR="00D94CCA">
        <w:rPr>
          <w:sz w:val="26"/>
          <w:szCs w:val="26"/>
        </w:rPr>
        <w:t>_</w:t>
      </w:r>
      <w:r w:rsidR="00C707D9">
        <w:rPr>
          <w:sz w:val="26"/>
          <w:szCs w:val="26"/>
        </w:rPr>
        <w:t>_____________________________________________</w:t>
      </w:r>
      <w:r w:rsidR="006707E1">
        <w:rPr>
          <w:sz w:val="26"/>
          <w:szCs w:val="26"/>
        </w:rPr>
        <w:t>_______________________________</w:t>
      </w:r>
    </w:p>
    <w:p w:rsidR="00CE5592" w:rsidRPr="00C707D9" w:rsidRDefault="00C707D9" w:rsidP="00C707D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07D9">
        <w:rPr>
          <w:rFonts w:ascii="Times New Roman" w:hAnsi="Times New Roman" w:cs="Times New Roman"/>
          <w:sz w:val="16"/>
          <w:szCs w:val="16"/>
        </w:rPr>
        <w:t>(должность, ФИО)</w:t>
      </w:r>
    </w:p>
    <w:p w:rsidR="00CE5592" w:rsidRDefault="00CE5592" w:rsidP="006707E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с участием ______________________________________________________</w:t>
      </w:r>
      <w:r w:rsidR="00C707D9">
        <w:rPr>
          <w:rFonts w:ascii="Times New Roman" w:hAnsi="Times New Roman" w:cs="Times New Roman"/>
          <w:sz w:val="26"/>
          <w:szCs w:val="26"/>
        </w:rPr>
        <w:t>______</w:t>
      </w:r>
      <w:r w:rsidR="00D94CCA">
        <w:rPr>
          <w:rFonts w:ascii="Times New Roman" w:hAnsi="Times New Roman" w:cs="Times New Roman"/>
          <w:sz w:val="26"/>
          <w:szCs w:val="26"/>
        </w:rPr>
        <w:t>__</w:t>
      </w:r>
      <w:r w:rsidR="006707E1">
        <w:rPr>
          <w:rFonts w:ascii="Times New Roman" w:hAnsi="Times New Roman" w:cs="Times New Roman"/>
          <w:sz w:val="26"/>
          <w:szCs w:val="26"/>
        </w:rPr>
        <w:t>__</w:t>
      </w:r>
    </w:p>
    <w:p w:rsidR="00C707D9" w:rsidRPr="00F27227" w:rsidRDefault="00C707D9" w:rsidP="00F2722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07D9">
        <w:rPr>
          <w:rFonts w:ascii="Times New Roman" w:hAnsi="Times New Roman" w:cs="Times New Roman"/>
          <w:sz w:val="16"/>
          <w:szCs w:val="16"/>
        </w:rPr>
        <w:t>(должность, ФИО)</w:t>
      </w:r>
    </w:p>
    <w:p w:rsidR="00CE5592" w:rsidRPr="006707E1" w:rsidRDefault="00CE5592" w:rsidP="006707E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u w:val="thick"/>
        </w:rPr>
      </w:pPr>
      <w:r w:rsidRPr="00D106EF">
        <w:rPr>
          <w:rFonts w:ascii="Times New Roman" w:hAnsi="Times New Roman" w:cs="Times New Roman"/>
          <w:sz w:val="26"/>
          <w:szCs w:val="26"/>
        </w:rPr>
        <w:t>осуществили обследование нестационарного</w:t>
      </w:r>
      <w:r w:rsidR="00F27227">
        <w:rPr>
          <w:rFonts w:ascii="Times New Roman" w:hAnsi="Times New Roman" w:cs="Times New Roman"/>
          <w:sz w:val="26"/>
          <w:szCs w:val="26"/>
        </w:rPr>
        <w:t xml:space="preserve"> </w:t>
      </w:r>
      <w:r w:rsidR="00D94CCA">
        <w:rPr>
          <w:rFonts w:ascii="Times New Roman" w:hAnsi="Times New Roman" w:cs="Times New Roman"/>
          <w:sz w:val="26"/>
          <w:szCs w:val="26"/>
        </w:rPr>
        <w:t>торгового</w:t>
      </w:r>
      <w:r w:rsidRPr="00D106EF">
        <w:rPr>
          <w:rFonts w:ascii="Times New Roman" w:hAnsi="Times New Roman" w:cs="Times New Roman"/>
          <w:sz w:val="26"/>
          <w:szCs w:val="26"/>
        </w:rPr>
        <w:t xml:space="preserve"> объекта, расположенного по адресу:_________________________________________________________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________</w:t>
      </w:r>
      <w:r w:rsidR="006707E1">
        <w:rPr>
          <w:rFonts w:ascii="Times New Roman" w:hAnsi="Times New Roman" w:cs="Times New Roman"/>
          <w:sz w:val="26"/>
          <w:szCs w:val="26"/>
        </w:rPr>
        <w:t>__</w:t>
      </w:r>
    </w:p>
    <w:p w:rsidR="00CE5592" w:rsidRPr="00D106EF" w:rsidRDefault="00CE5592" w:rsidP="00BC36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тип объекта______________________________________________________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_______</w:t>
      </w:r>
      <w:r w:rsidR="006707E1">
        <w:rPr>
          <w:rFonts w:ascii="Times New Roman" w:hAnsi="Times New Roman" w:cs="Times New Roman"/>
          <w:sz w:val="26"/>
          <w:szCs w:val="26"/>
        </w:rPr>
        <w:t>__</w:t>
      </w:r>
    </w:p>
    <w:p w:rsidR="00CE5592" w:rsidRPr="00D106EF" w:rsidRDefault="00CE5592" w:rsidP="00BC36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специализация объекта_____________________________________________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_______</w:t>
      </w:r>
      <w:r w:rsidR="006707E1">
        <w:rPr>
          <w:rFonts w:ascii="Times New Roman" w:hAnsi="Times New Roman" w:cs="Times New Roman"/>
          <w:sz w:val="26"/>
          <w:szCs w:val="26"/>
        </w:rPr>
        <w:t>__</w:t>
      </w:r>
    </w:p>
    <w:p w:rsidR="00CE5592" w:rsidRPr="00D106EF" w:rsidRDefault="00CE5592" w:rsidP="00BC36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В ходе обследования установлено:</w:t>
      </w:r>
    </w:p>
    <w:p w:rsidR="00CE5592" w:rsidRPr="00D106EF" w:rsidRDefault="00CE5592" w:rsidP="00BC36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_______</w:t>
      </w:r>
      <w:r w:rsidR="006707E1">
        <w:rPr>
          <w:rFonts w:ascii="Times New Roman" w:hAnsi="Times New Roman" w:cs="Times New Roman"/>
          <w:sz w:val="26"/>
          <w:szCs w:val="26"/>
        </w:rPr>
        <w:t>___</w:t>
      </w:r>
    </w:p>
    <w:p w:rsidR="00CE5592" w:rsidRPr="00D106EF" w:rsidRDefault="00CE5592" w:rsidP="00BC36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_______</w:t>
      </w:r>
      <w:r w:rsidR="006707E1">
        <w:rPr>
          <w:rFonts w:ascii="Times New Roman" w:hAnsi="Times New Roman" w:cs="Times New Roman"/>
          <w:sz w:val="26"/>
          <w:szCs w:val="26"/>
        </w:rPr>
        <w:t>___</w:t>
      </w:r>
    </w:p>
    <w:p w:rsidR="00CE5592" w:rsidRPr="00D106EF" w:rsidRDefault="00CE5592" w:rsidP="00BC36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_______</w:t>
      </w:r>
      <w:r w:rsidR="006707E1">
        <w:rPr>
          <w:rFonts w:ascii="Times New Roman" w:hAnsi="Times New Roman" w:cs="Times New Roman"/>
          <w:sz w:val="26"/>
          <w:szCs w:val="26"/>
        </w:rPr>
        <w:t>___</w:t>
      </w:r>
    </w:p>
    <w:p w:rsidR="00CE5592" w:rsidRPr="00D106EF" w:rsidRDefault="00CE5592" w:rsidP="00BC36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</w:t>
      </w:r>
    </w:p>
    <w:p w:rsidR="00CE5592" w:rsidRPr="00D106EF" w:rsidRDefault="00BC36D9" w:rsidP="00D94C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 xml:space="preserve">В целях  обеспечения  условий  договора на </w:t>
      </w:r>
      <w:r w:rsidR="00D94CCA">
        <w:rPr>
          <w:rFonts w:ascii="Times New Roman" w:hAnsi="Times New Roman" w:cs="Times New Roman"/>
          <w:sz w:val="26"/>
          <w:szCs w:val="26"/>
        </w:rPr>
        <w:t xml:space="preserve"> </w:t>
      </w:r>
      <w:r w:rsidRPr="00D106EF">
        <w:rPr>
          <w:rFonts w:ascii="Times New Roman" w:hAnsi="Times New Roman" w:cs="Times New Roman"/>
          <w:sz w:val="26"/>
          <w:szCs w:val="26"/>
        </w:rPr>
        <w:t>размещени</w:t>
      </w:r>
      <w:r w:rsidR="006E4D05">
        <w:rPr>
          <w:rFonts w:ascii="Times New Roman" w:hAnsi="Times New Roman" w:cs="Times New Roman"/>
          <w:sz w:val="26"/>
          <w:szCs w:val="26"/>
        </w:rPr>
        <w:t>е</w:t>
      </w:r>
      <w:r w:rsidR="00D94CCA">
        <w:rPr>
          <w:rFonts w:ascii="Times New Roman" w:hAnsi="Times New Roman" w:cs="Times New Roman"/>
          <w:sz w:val="26"/>
          <w:szCs w:val="26"/>
        </w:rPr>
        <w:t xml:space="preserve"> </w:t>
      </w:r>
      <w:r w:rsidRPr="00D106EF">
        <w:rPr>
          <w:rFonts w:ascii="Times New Roman" w:hAnsi="Times New Roman" w:cs="Times New Roman"/>
          <w:sz w:val="26"/>
          <w:szCs w:val="26"/>
        </w:rPr>
        <w:t xml:space="preserve"> нестационарного </w:t>
      </w:r>
      <w:r w:rsidR="00D94CCA">
        <w:rPr>
          <w:rFonts w:ascii="Times New Roman" w:hAnsi="Times New Roman" w:cs="Times New Roman"/>
          <w:sz w:val="26"/>
          <w:szCs w:val="26"/>
        </w:rPr>
        <w:t xml:space="preserve">торгового </w:t>
      </w:r>
      <w:r w:rsidRPr="00D106EF">
        <w:rPr>
          <w:rFonts w:ascii="Times New Roman" w:hAnsi="Times New Roman" w:cs="Times New Roman"/>
          <w:sz w:val="26"/>
          <w:szCs w:val="26"/>
        </w:rPr>
        <w:t>объекта  предлагаем выполнить следующие мероприятия:</w:t>
      </w:r>
    </w:p>
    <w:p w:rsidR="00BC36D9" w:rsidRPr="00D106EF" w:rsidRDefault="00BC36D9" w:rsidP="00BC36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</w:t>
      </w:r>
    </w:p>
    <w:p w:rsidR="00BC36D9" w:rsidRPr="00D106EF" w:rsidRDefault="00BC36D9" w:rsidP="00BC36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</w:t>
      </w:r>
    </w:p>
    <w:p w:rsidR="00BC36D9" w:rsidRPr="00D106EF" w:rsidRDefault="00BC36D9" w:rsidP="00BC36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</w:t>
      </w:r>
    </w:p>
    <w:p w:rsidR="00BC36D9" w:rsidRPr="00D106EF" w:rsidRDefault="00BC36D9" w:rsidP="00BC36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</w:t>
      </w:r>
    </w:p>
    <w:p w:rsidR="0031142B" w:rsidRDefault="00BC36D9" w:rsidP="002B5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О выполнении мероприятий уведомить уполномоченный орган – _________________________________________________________________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</w:t>
      </w:r>
      <w:r w:rsidR="00C707D9">
        <w:rPr>
          <w:rFonts w:ascii="Times New Roman" w:hAnsi="Times New Roman" w:cs="Times New Roman"/>
          <w:sz w:val="26"/>
          <w:szCs w:val="26"/>
        </w:rPr>
        <w:t>__</w:t>
      </w:r>
      <w:r w:rsidR="00D94CCA">
        <w:rPr>
          <w:rFonts w:ascii="Times New Roman" w:hAnsi="Times New Roman" w:cs="Times New Roman"/>
          <w:sz w:val="26"/>
          <w:szCs w:val="26"/>
        </w:rPr>
        <w:t>_</w:t>
      </w:r>
    </w:p>
    <w:p w:rsidR="00C707D9" w:rsidRPr="00C707D9" w:rsidRDefault="00C707D9" w:rsidP="00C707D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07D9">
        <w:rPr>
          <w:rFonts w:ascii="Times New Roman" w:hAnsi="Times New Roman" w:cs="Times New Roman"/>
          <w:sz w:val="16"/>
          <w:szCs w:val="16"/>
        </w:rPr>
        <w:t>(наименование структурного подразделения Администрации города Смоленска)</w:t>
      </w:r>
    </w:p>
    <w:p w:rsidR="0031142B" w:rsidRPr="00D106EF" w:rsidRDefault="0031142B" w:rsidP="002B5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в срок до «____» _____________ 20___ г.</w:t>
      </w:r>
    </w:p>
    <w:p w:rsidR="0031142B" w:rsidRPr="00D106EF" w:rsidRDefault="0031142B" w:rsidP="002B5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 xml:space="preserve">«____»  ________________20____ г. </w:t>
      </w:r>
      <w:r w:rsidR="00D106EF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D106EF">
        <w:rPr>
          <w:rFonts w:ascii="Times New Roman" w:hAnsi="Times New Roman" w:cs="Times New Roman"/>
          <w:sz w:val="26"/>
          <w:szCs w:val="26"/>
        </w:rPr>
        <w:t xml:space="preserve"> ____________________________________</w:t>
      </w:r>
    </w:p>
    <w:p w:rsidR="00774C38" w:rsidRDefault="00774C38" w:rsidP="00774C3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74C38" w:rsidRDefault="00774C38" w:rsidP="00774C3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C707D9" w:rsidRPr="00C707D9" w:rsidRDefault="00C707D9" w:rsidP="00C707D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07D9">
        <w:rPr>
          <w:rFonts w:ascii="Times New Roman" w:hAnsi="Times New Roman" w:cs="Times New Roman"/>
          <w:sz w:val="16"/>
          <w:szCs w:val="16"/>
        </w:rPr>
        <w:t>(должность, инициалы, фамилия и подпись лица, проводившего обследование)</w:t>
      </w:r>
    </w:p>
    <w:p w:rsidR="002B5801" w:rsidRPr="00D106EF" w:rsidRDefault="002B5801" w:rsidP="002B5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C36D9" w:rsidRPr="00D106EF" w:rsidRDefault="0031142B" w:rsidP="002B5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Настоящий акт составлен в трех экземплярах.</w:t>
      </w:r>
    </w:p>
    <w:p w:rsidR="0031142B" w:rsidRPr="00D106EF" w:rsidRDefault="0031142B" w:rsidP="00F272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Копию экземпляра  акта получил владелец объекта (представитель владельца по доверенности):</w:t>
      </w:r>
    </w:p>
    <w:p w:rsidR="002B5801" w:rsidRPr="00D106EF" w:rsidRDefault="0031142B" w:rsidP="002B58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6EF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D106EF">
        <w:rPr>
          <w:rFonts w:ascii="Times New Roman" w:hAnsi="Times New Roman" w:cs="Times New Roman"/>
          <w:sz w:val="26"/>
          <w:szCs w:val="26"/>
        </w:rPr>
        <w:t>______</w:t>
      </w:r>
    </w:p>
    <w:p w:rsidR="00062F26" w:rsidRDefault="008E49F7" w:rsidP="00062F2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C707D9" w:rsidRPr="00C707D9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774C38">
        <w:rPr>
          <w:rFonts w:ascii="Times New Roman" w:hAnsi="Times New Roman" w:cs="Times New Roman"/>
          <w:sz w:val="16"/>
          <w:szCs w:val="16"/>
        </w:rPr>
        <w:t>,</w:t>
      </w:r>
      <w:r w:rsidR="00C707D9" w:rsidRPr="00C707D9">
        <w:rPr>
          <w:rFonts w:ascii="Times New Roman" w:hAnsi="Times New Roman" w:cs="Times New Roman"/>
          <w:sz w:val="16"/>
          <w:szCs w:val="16"/>
        </w:rPr>
        <w:t xml:space="preserve"> подпись</w:t>
      </w:r>
      <w:r w:rsidR="00774C38">
        <w:rPr>
          <w:rFonts w:ascii="Times New Roman" w:hAnsi="Times New Roman" w:cs="Times New Roman"/>
          <w:sz w:val="16"/>
          <w:szCs w:val="16"/>
        </w:rPr>
        <w:t xml:space="preserve"> и дата получения</w:t>
      </w:r>
      <w:r w:rsidR="00C707D9" w:rsidRPr="00C707D9">
        <w:rPr>
          <w:rFonts w:ascii="Times New Roman" w:hAnsi="Times New Roman" w:cs="Times New Roman"/>
          <w:sz w:val="16"/>
          <w:szCs w:val="16"/>
        </w:rPr>
        <w:t>)</w:t>
      </w:r>
    </w:p>
    <w:p w:rsidR="00DE1FB8" w:rsidRPr="00764625" w:rsidRDefault="002B5801" w:rsidP="00764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106EF">
        <w:rPr>
          <w:rFonts w:ascii="Times New Roman" w:hAnsi="Times New Roman" w:cs="Times New Roman"/>
          <w:sz w:val="26"/>
          <w:szCs w:val="26"/>
        </w:rPr>
        <w:t>В случае невыполнения указанных мероприятий в установленные сроки один экземпляр акта передае</w:t>
      </w:r>
      <w:r w:rsidR="006E4D05">
        <w:rPr>
          <w:rFonts w:ascii="Times New Roman" w:hAnsi="Times New Roman" w:cs="Times New Roman"/>
          <w:sz w:val="26"/>
          <w:szCs w:val="26"/>
        </w:rPr>
        <w:t xml:space="preserve">тся для расторжения договора на </w:t>
      </w:r>
      <w:r w:rsidRPr="00D106EF">
        <w:rPr>
          <w:rFonts w:ascii="Times New Roman" w:hAnsi="Times New Roman" w:cs="Times New Roman"/>
          <w:sz w:val="26"/>
          <w:szCs w:val="26"/>
        </w:rPr>
        <w:t>размещени</w:t>
      </w:r>
      <w:r w:rsidR="006E4D05">
        <w:rPr>
          <w:rFonts w:ascii="Times New Roman" w:hAnsi="Times New Roman" w:cs="Times New Roman"/>
          <w:sz w:val="26"/>
          <w:szCs w:val="26"/>
        </w:rPr>
        <w:t>е</w:t>
      </w:r>
      <w:r w:rsidRPr="00D106EF">
        <w:rPr>
          <w:rFonts w:ascii="Times New Roman" w:hAnsi="Times New Roman" w:cs="Times New Roman"/>
          <w:sz w:val="26"/>
          <w:szCs w:val="26"/>
        </w:rPr>
        <w:t xml:space="preserve"> нестационарного торгового объекта в одностороннем порядке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DE1FB8" w:rsidRPr="00764625" w:rsidSect="00062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F26" w:rsidRDefault="00062F26" w:rsidP="00062F26">
      <w:pPr>
        <w:spacing w:after="0" w:line="240" w:lineRule="auto"/>
      </w:pPr>
      <w:r>
        <w:separator/>
      </w:r>
    </w:p>
  </w:endnote>
  <w:endnote w:type="continuationSeparator" w:id="0">
    <w:p w:rsidR="00062F26" w:rsidRDefault="00062F26" w:rsidP="0006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F26" w:rsidRDefault="00062F26" w:rsidP="00062F26">
      <w:pPr>
        <w:spacing w:after="0" w:line="240" w:lineRule="auto"/>
      </w:pPr>
      <w:r>
        <w:separator/>
      </w:r>
    </w:p>
  </w:footnote>
  <w:footnote w:type="continuationSeparator" w:id="0">
    <w:p w:rsidR="00062F26" w:rsidRDefault="00062F26" w:rsidP="00062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2B"/>
    <w:rsid w:val="00062F26"/>
    <w:rsid w:val="00104694"/>
    <w:rsid w:val="00205EC6"/>
    <w:rsid w:val="002B5801"/>
    <w:rsid w:val="0031142B"/>
    <w:rsid w:val="003B10A4"/>
    <w:rsid w:val="0041211B"/>
    <w:rsid w:val="006707E1"/>
    <w:rsid w:val="006E4D05"/>
    <w:rsid w:val="00764625"/>
    <w:rsid w:val="00774C38"/>
    <w:rsid w:val="0085200D"/>
    <w:rsid w:val="008E49F7"/>
    <w:rsid w:val="00991A2B"/>
    <w:rsid w:val="00A41344"/>
    <w:rsid w:val="00B35044"/>
    <w:rsid w:val="00BC36D9"/>
    <w:rsid w:val="00C707D9"/>
    <w:rsid w:val="00CE5592"/>
    <w:rsid w:val="00D106EF"/>
    <w:rsid w:val="00D94CCA"/>
    <w:rsid w:val="00DE1FB8"/>
    <w:rsid w:val="00DE71A9"/>
    <w:rsid w:val="00E07D79"/>
    <w:rsid w:val="00F2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5592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E5592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DE7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1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2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F26"/>
  </w:style>
  <w:style w:type="paragraph" w:styleId="a8">
    <w:name w:val="footer"/>
    <w:basedOn w:val="a"/>
    <w:link w:val="a9"/>
    <w:uiPriority w:val="99"/>
    <w:unhideWhenUsed/>
    <w:rsid w:val="00062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2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E5592"/>
    <w:rPr>
      <w:rFonts w:ascii="Times New Roman" w:eastAsia="Times New Roman" w:hAnsi="Times New Roman" w:cs="Times New Roman"/>
      <w:spacing w:val="-7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E5592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spacing w:val="-7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DE7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1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2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F26"/>
  </w:style>
  <w:style w:type="paragraph" w:styleId="a8">
    <w:name w:val="footer"/>
    <w:basedOn w:val="a"/>
    <w:link w:val="a9"/>
    <w:uiPriority w:val="99"/>
    <w:unhideWhenUsed/>
    <w:rsid w:val="00062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2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9C51F-AE19-4CE5-8E8C-86F4B692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Татьяна Александровна</dc:creator>
  <cp:keywords/>
  <dc:description/>
  <cp:lastModifiedBy>Милашевская Ирина Анатольеврна</cp:lastModifiedBy>
  <cp:revision>17</cp:revision>
  <cp:lastPrinted>2017-01-30T13:19:00Z</cp:lastPrinted>
  <dcterms:created xsi:type="dcterms:W3CDTF">2016-03-21T11:33:00Z</dcterms:created>
  <dcterms:modified xsi:type="dcterms:W3CDTF">2017-03-07T08:14:00Z</dcterms:modified>
</cp:coreProperties>
</file>